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06" w:rsidRDefault="00C750F1" w:rsidP="00C40406">
      <w:pPr>
        <w:shd w:val="clear" w:color="auto" w:fill="FFFFFF"/>
        <w:rPr>
          <w:rFonts w:ascii="GoogleSans-Medium" w:eastAsia="Times New Roman" w:hAnsi="GoogleSans-Medium" w:cs="Times New Roman"/>
          <w:color w:val="016FCC"/>
          <w:sz w:val="23"/>
          <w:szCs w:val="23"/>
          <w:lang w:val="en-GB" w:eastAsia="en-GB"/>
        </w:rPr>
      </w:pPr>
      <w:r>
        <w:tab/>
      </w:r>
      <w:r w:rsidR="00C40406" w:rsidRPr="00C40406">
        <w:rPr>
          <w:rFonts w:ascii="GoogleSans-Medium" w:eastAsia="Times New Roman" w:hAnsi="GoogleSans-Medium" w:cs="Times New Roman"/>
          <w:color w:val="344154"/>
          <w:sz w:val="23"/>
          <w:szCs w:val="23"/>
          <w:lang w:val="en-GB" w:eastAsia="en-GB"/>
        </w:rPr>
        <w:t>Job Title - </w:t>
      </w:r>
      <w:r w:rsidR="00C40406" w:rsidRPr="00C40406">
        <w:rPr>
          <w:rFonts w:ascii="GoogleSans-Medium" w:eastAsia="Times New Roman" w:hAnsi="GoogleSans-Medium" w:cs="Times New Roman"/>
          <w:color w:val="016FCC"/>
          <w:sz w:val="23"/>
          <w:szCs w:val="23"/>
          <w:lang w:val="en-GB" w:eastAsia="en-GB"/>
        </w:rPr>
        <w:t>HR Executive</w:t>
      </w:r>
    </w:p>
    <w:p w:rsidR="00C750F1" w:rsidRPr="00C40406" w:rsidRDefault="00C750F1" w:rsidP="00C40406">
      <w:pPr>
        <w:shd w:val="clear" w:color="auto" w:fill="FFFFFF"/>
        <w:rPr>
          <w:rFonts w:ascii="GoogleSans-Medium" w:eastAsia="Times New Roman" w:hAnsi="GoogleSans-Medium" w:cs="Times New Roman"/>
          <w:color w:val="344154"/>
          <w:sz w:val="23"/>
          <w:szCs w:val="23"/>
          <w:lang w:val="en-GB" w:eastAsia="en-GB"/>
        </w:rPr>
      </w:pPr>
    </w:p>
    <w:p w:rsidR="00C40406" w:rsidRPr="00C40406" w:rsidRDefault="00C40406" w:rsidP="00C40406">
      <w:pPr>
        <w:widowControl/>
        <w:shd w:val="clear" w:color="auto" w:fill="FFFFFF"/>
        <w:autoSpaceDE/>
        <w:autoSpaceDN/>
        <w:rPr>
          <w:rFonts w:ascii="GoogleSans-Medium" w:eastAsia="Times New Roman" w:hAnsi="GoogleSans-Medium" w:cs="Times New Roman"/>
          <w:color w:val="444444"/>
          <w:sz w:val="20"/>
          <w:szCs w:val="20"/>
          <w:lang w:val="en-GB" w:eastAsia="en-GB"/>
        </w:rPr>
      </w:pPr>
      <w:r w:rsidRPr="00C40406">
        <w:rPr>
          <w:rFonts w:ascii="GoogleSans-Medium" w:eastAsia="Times New Roman" w:hAnsi="GoogleSans-Medium" w:cs="Times New Roman"/>
          <w:color w:val="444444"/>
          <w:sz w:val="20"/>
          <w:szCs w:val="20"/>
          <w:lang w:val="en-GB" w:eastAsia="en-GB"/>
        </w:rPr>
        <w:t> Location(s</w:t>
      </w:r>
      <w:proofErr w:type="gramStart"/>
      <w:r w:rsidRPr="00C40406">
        <w:rPr>
          <w:rFonts w:ascii="GoogleSans-Medium" w:eastAsia="Times New Roman" w:hAnsi="GoogleSans-Medium" w:cs="Times New Roman"/>
          <w:color w:val="444444"/>
          <w:sz w:val="20"/>
          <w:szCs w:val="20"/>
          <w:lang w:val="en-GB" w:eastAsia="en-GB"/>
        </w:rPr>
        <w:t>) :</w:t>
      </w:r>
      <w:proofErr w:type="gramEnd"/>
      <w:r w:rsidRPr="00C40406">
        <w:rPr>
          <w:rFonts w:ascii="GoogleSans-Medium" w:eastAsia="Times New Roman" w:hAnsi="GoogleSans-Medium" w:cs="Times New Roman"/>
          <w:color w:val="444444"/>
          <w:sz w:val="20"/>
          <w:szCs w:val="20"/>
          <w:lang w:val="en-GB" w:eastAsia="en-GB"/>
        </w:rPr>
        <w:t> </w:t>
      </w:r>
      <w:proofErr w:type="spellStart"/>
      <w:r w:rsidR="006D0197">
        <w:rPr>
          <w:rFonts w:ascii="GoogleSans-Medium" w:eastAsia="Times New Roman" w:hAnsi="GoogleSans-Medium" w:cs="Times New Roman"/>
          <w:color w:val="444444"/>
          <w:sz w:val="20"/>
          <w:szCs w:val="20"/>
          <w:lang w:val="en-GB" w:eastAsia="en-GB"/>
        </w:rPr>
        <w:t>Grugram</w:t>
      </w:r>
      <w:proofErr w:type="spellEnd"/>
      <w:r w:rsidRPr="00C40406">
        <w:rPr>
          <w:rFonts w:ascii="GoogleSans-Medium" w:eastAsia="Times New Roman" w:hAnsi="GoogleSans-Medium" w:cs="Times New Roman"/>
          <w:color w:val="444444"/>
          <w:sz w:val="20"/>
          <w:szCs w:val="20"/>
          <w:lang w:val="en-GB" w:eastAsia="en-GB"/>
        </w:rPr>
        <w:t>,</w:t>
      </w:r>
      <w:r w:rsidR="006D0197">
        <w:rPr>
          <w:rFonts w:ascii="GoogleSans-Medium" w:eastAsia="Times New Roman" w:hAnsi="GoogleSans-Medium" w:cs="Times New Roman"/>
          <w:color w:val="444444"/>
          <w:sz w:val="20"/>
          <w:szCs w:val="20"/>
          <w:lang w:val="en-GB" w:eastAsia="en-GB"/>
        </w:rPr>
        <w:t xml:space="preserve"> Noida</w:t>
      </w:r>
      <w:r w:rsidRPr="00C40406">
        <w:rPr>
          <w:rFonts w:ascii="GoogleSans-Medium" w:eastAsia="Times New Roman" w:hAnsi="GoogleSans-Medium" w:cs="Times New Roman"/>
          <w:color w:val="444444"/>
          <w:sz w:val="20"/>
          <w:szCs w:val="20"/>
          <w:lang w:val="en-GB" w:eastAsia="en-GB"/>
        </w:rPr>
        <w:t>        Job Experience : 0.5 - 2Years       Salary : 1.5 - 2.5Lakhs</w:t>
      </w:r>
    </w:p>
    <w:p w:rsidR="00C40406" w:rsidRDefault="00C40406" w:rsidP="00C40406">
      <w:pPr>
        <w:widowControl/>
        <w:shd w:val="clear" w:color="auto" w:fill="FAFAFA"/>
        <w:autoSpaceDE/>
        <w:autoSpaceDN/>
        <w:rPr>
          <w:rFonts w:eastAsia="Times New Roman"/>
          <w:color w:val="222222"/>
          <w:sz w:val="24"/>
          <w:szCs w:val="24"/>
          <w:lang w:val="en-GB" w:eastAsia="en-GB"/>
        </w:rPr>
      </w:pPr>
    </w:p>
    <w:p w:rsidR="00C40406" w:rsidRPr="00C40406" w:rsidRDefault="00C40406" w:rsidP="00C40406">
      <w:pPr>
        <w:widowControl/>
        <w:shd w:val="clear" w:color="auto" w:fill="FAFAFA"/>
        <w:autoSpaceDE/>
        <w:autoSpaceDN/>
        <w:rPr>
          <w:rFonts w:eastAsia="Times New Roman"/>
          <w:color w:val="222222"/>
          <w:sz w:val="24"/>
          <w:szCs w:val="24"/>
          <w:lang w:val="en-GB" w:eastAsia="en-GB"/>
        </w:rPr>
      </w:pPr>
      <w:bookmarkStart w:id="0" w:name="_GoBack"/>
      <w:r w:rsidRPr="00C40406">
        <w:rPr>
          <w:rFonts w:eastAsia="Times New Roman"/>
          <w:color w:val="222222"/>
          <w:sz w:val="24"/>
          <w:szCs w:val="24"/>
          <w:lang w:val="en-GB" w:eastAsia="en-GB"/>
        </w:rPr>
        <w:t>Job Description</w:t>
      </w:r>
    </w:p>
    <w:p w:rsidR="00C40406" w:rsidRPr="00C40406" w:rsidRDefault="00C40406" w:rsidP="00C40406">
      <w:pPr>
        <w:widowControl/>
        <w:shd w:val="clear" w:color="auto" w:fill="FFFFFF"/>
        <w:autoSpaceDE/>
        <w:autoSpaceDN/>
        <w:spacing w:after="150" w:line="330" w:lineRule="atLeast"/>
        <w:rPr>
          <w:rFonts w:ascii="GoogleSans-Medium" w:eastAsia="Times New Roman" w:hAnsi="GoogleSans-Medium" w:cs="Times New Roman"/>
          <w:color w:val="777777"/>
          <w:spacing w:val="15"/>
          <w:sz w:val="21"/>
          <w:szCs w:val="21"/>
          <w:lang w:val="en-GB" w:eastAsia="en-GB"/>
        </w:rPr>
      </w:pPr>
      <w:r w:rsidRPr="00C40406">
        <w:rPr>
          <w:rFonts w:ascii="GoogleSans-Medium" w:eastAsia="Times New Roman" w:hAnsi="GoogleSans-Medium" w:cs="Times New Roman"/>
          <w:color w:val="777777"/>
          <w:spacing w:val="15"/>
          <w:sz w:val="21"/>
          <w:szCs w:val="21"/>
          <w:lang w:val="en-GB" w:eastAsia="en-GB"/>
        </w:rPr>
        <w:t>Operational</w:t>
      </w:r>
      <w:bookmarkEnd w:id="0"/>
    </w:p>
    <w:p w:rsidR="00C40406" w:rsidRPr="00C40406" w:rsidRDefault="00C40406" w:rsidP="00C40406">
      <w:pPr>
        <w:widowControl/>
        <w:numPr>
          <w:ilvl w:val="0"/>
          <w:numId w:val="8"/>
        </w:numPr>
        <w:shd w:val="clear" w:color="auto" w:fill="FFFFFF"/>
        <w:autoSpaceDE/>
        <w:autoSpaceDN/>
        <w:jc w:val="both"/>
        <w:rPr>
          <w:rFonts w:ascii="GoogleSans-Medium" w:eastAsia="Times New Roman" w:hAnsi="GoogleSans-Medium" w:cs="Times New Roman"/>
          <w:color w:val="787878"/>
          <w:sz w:val="21"/>
          <w:szCs w:val="21"/>
          <w:lang w:val="en-GB" w:eastAsia="en-GB"/>
        </w:rPr>
      </w:pPr>
      <w:r w:rsidRPr="00C40406">
        <w:rPr>
          <w:rFonts w:ascii="GoogleSans-Medium" w:eastAsia="Times New Roman" w:hAnsi="GoogleSans-Medium" w:cs="Times New Roman"/>
          <w:color w:val="787878"/>
          <w:sz w:val="21"/>
          <w:szCs w:val="21"/>
          <w:lang w:val="en-GB" w:eastAsia="en-GB"/>
        </w:rPr>
        <w:t>Talent Acquisition </w:t>
      </w:r>
    </w:p>
    <w:p w:rsidR="00C40406" w:rsidRPr="00C40406" w:rsidRDefault="00C40406" w:rsidP="00C40406">
      <w:pPr>
        <w:widowControl/>
        <w:numPr>
          <w:ilvl w:val="0"/>
          <w:numId w:val="8"/>
        </w:numPr>
        <w:shd w:val="clear" w:color="auto" w:fill="FFFFFF"/>
        <w:autoSpaceDE/>
        <w:autoSpaceDN/>
        <w:jc w:val="both"/>
        <w:rPr>
          <w:rFonts w:ascii="GoogleSans-Medium" w:eastAsia="Times New Roman" w:hAnsi="GoogleSans-Medium" w:cs="Times New Roman"/>
          <w:color w:val="787878"/>
          <w:sz w:val="21"/>
          <w:szCs w:val="21"/>
          <w:lang w:val="en-GB" w:eastAsia="en-GB"/>
        </w:rPr>
      </w:pPr>
      <w:r w:rsidRPr="00C40406">
        <w:rPr>
          <w:rFonts w:ascii="GoogleSans-Medium" w:eastAsia="Times New Roman" w:hAnsi="GoogleSans-Medium" w:cs="Times New Roman"/>
          <w:color w:val="787878"/>
          <w:sz w:val="21"/>
          <w:szCs w:val="21"/>
          <w:lang w:val="en-GB" w:eastAsia="en-GB"/>
        </w:rPr>
        <w:t>Employee Life Cycle Management</w:t>
      </w:r>
    </w:p>
    <w:p w:rsidR="00C40406" w:rsidRPr="00C40406" w:rsidRDefault="00C40406" w:rsidP="00C40406">
      <w:pPr>
        <w:widowControl/>
        <w:numPr>
          <w:ilvl w:val="0"/>
          <w:numId w:val="8"/>
        </w:numPr>
        <w:shd w:val="clear" w:color="auto" w:fill="FFFFFF"/>
        <w:autoSpaceDE/>
        <w:autoSpaceDN/>
        <w:jc w:val="both"/>
        <w:rPr>
          <w:rFonts w:ascii="GoogleSans-Medium" w:eastAsia="Times New Roman" w:hAnsi="GoogleSans-Medium" w:cs="Times New Roman"/>
          <w:color w:val="787878"/>
          <w:sz w:val="21"/>
          <w:szCs w:val="21"/>
          <w:lang w:val="en-GB" w:eastAsia="en-GB"/>
        </w:rPr>
      </w:pPr>
      <w:r w:rsidRPr="00C40406">
        <w:rPr>
          <w:rFonts w:ascii="GoogleSans-Medium" w:eastAsia="Times New Roman" w:hAnsi="GoogleSans-Medium" w:cs="Times New Roman"/>
          <w:color w:val="787878"/>
          <w:sz w:val="21"/>
          <w:szCs w:val="21"/>
          <w:lang w:val="en-GB" w:eastAsia="en-GB"/>
        </w:rPr>
        <w:t>On-boarding of candidates</w:t>
      </w:r>
    </w:p>
    <w:p w:rsidR="00C40406" w:rsidRDefault="00C40406" w:rsidP="00C40406">
      <w:pPr>
        <w:widowControl/>
        <w:numPr>
          <w:ilvl w:val="0"/>
          <w:numId w:val="8"/>
        </w:numPr>
        <w:shd w:val="clear" w:color="auto" w:fill="FFFFFF"/>
        <w:autoSpaceDE/>
        <w:autoSpaceDN/>
        <w:jc w:val="both"/>
        <w:rPr>
          <w:rFonts w:ascii="GoogleSans-Medium" w:eastAsia="Times New Roman" w:hAnsi="GoogleSans-Medium" w:cs="Times New Roman"/>
          <w:color w:val="787878"/>
          <w:sz w:val="21"/>
          <w:szCs w:val="21"/>
          <w:lang w:val="en-GB" w:eastAsia="en-GB"/>
        </w:rPr>
      </w:pPr>
      <w:r w:rsidRPr="00C40406">
        <w:rPr>
          <w:rFonts w:ascii="GoogleSans-Medium" w:eastAsia="Times New Roman" w:hAnsi="GoogleSans-Medium" w:cs="Times New Roman"/>
          <w:color w:val="787878"/>
          <w:sz w:val="21"/>
          <w:szCs w:val="21"/>
          <w:lang w:val="en-GB" w:eastAsia="en-GB"/>
        </w:rPr>
        <w:t>Payroll management</w:t>
      </w:r>
    </w:p>
    <w:p w:rsidR="0072402D" w:rsidRPr="00C40406" w:rsidRDefault="0072402D" w:rsidP="00C40406">
      <w:pPr>
        <w:widowControl/>
        <w:numPr>
          <w:ilvl w:val="0"/>
          <w:numId w:val="8"/>
        </w:numPr>
        <w:shd w:val="clear" w:color="auto" w:fill="FFFFFF"/>
        <w:autoSpaceDE/>
        <w:autoSpaceDN/>
        <w:jc w:val="both"/>
        <w:rPr>
          <w:rFonts w:ascii="GoogleSans-Medium" w:eastAsia="Times New Roman" w:hAnsi="GoogleSans-Medium" w:cs="Times New Roman"/>
          <w:color w:val="787878"/>
          <w:sz w:val="21"/>
          <w:szCs w:val="21"/>
          <w:lang w:val="en-GB" w:eastAsia="en-GB"/>
        </w:rPr>
      </w:pPr>
      <w:r>
        <w:rPr>
          <w:rFonts w:ascii="GoogleSans-Medium" w:eastAsia="Times New Roman" w:hAnsi="GoogleSans-Medium" w:cs="Times New Roman"/>
          <w:color w:val="787878"/>
          <w:sz w:val="21"/>
          <w:szCs w:val="21"/>
          <w:lang w:val="en-GB" w:eastAsia="en-GB"/>
        </w:rPr>
        <w:t xml:space="preserve">Comfortable for travelling </w:t>
      </w:r>
      <w:r w:rsidR="00A63CB0">
        <w:rPr>
          <w:rFonts w:ascii="GoogleSans-Medium" w:eastAsia="Times New Roman" w:hAnsi="GoogleSans-Medium" w:cs="Times New Roman"/>
          <w:color w:val="787878"/>
          <w:sz w:val="21"/>
          <w:szCs w:val="21"/>
          <w:lang w:val="en-GB" w:eastAsia="en-GB"/>
        </w:rPr>
        <w:t xml:space="preserve">in </w:t>
      </w:r>
      <w:r>
        <w:rPr>
          <w:rFonts w:ascii="GoogleSans-Medium" w:eastAsia="Times New Roman" w:hAnsi="GoogleSans-Medium" w:cs="Times New Roman"/>
          <w:color w:val="787878"/>
          <w:sz w:val="21"/>
          <w:szCs w:val="21"/>
          <w:lang w:val="en-GB" w:eastAsia="en-GB"/>
        </w:rPr>
        <w:t>different locations for job drives.</w:t>
      </w:r>
    </w:p>
    <w:p w:rsidR="00C40406" w:rsidRPr="00C40406" w:rsidRDefault="00C40406" w:rsidP="00C40406">
      <w:pPr>
        <w:widowControl/>
        <w:numPr>
          <w:ilvl w:val="0"/>
          <w:numId w:val="8"/>
        </w:numPr>
        <w:shd w:val="clear" w:color="auto" w:fill="FFFFFF"/>
        <w:autoSpaceDE/>
        <w:autoSpaceDN/>
        <w:jc w:val="both"/>
        <w:rPr>
          <w:rFonts w:ascii="GoogleSans-Medium" w:eastAsia="Times New Roman" w:hAnsi="GoogleSans-Medium" w:cs="Times New Roman"/>
          <w:color w:val="787878"/>
          <w:sz w:val="21"/>
          <w:szCs w:val="21"/>
          <w:lang w:val="en-GB" w:eastAsia="en-GB"/>
        </w:rPr>
      </w:pPr>
      <w:r w:rsidRPr="00C40406">
        <w:rPr>
          <w:rFonts w:ascii="GoogleSans-Medium" w:eastAsia="Times New Roman" w:hAnsi="GoogleSans-Medium" w:cs="Times New Roman"/>
          <w:color w:val="787878"/>
          <w:sz w:val="21"/>
          <w:szCs w:val="21"/>
          <w:lang w:val="en-GB" w:eastAsia="en-GB"/>
        </w:rPr>
        <w:t>Maintains, Updates and Shares periodical dashboard &amp; HRMIS reports as per requirement</w:t>
      </w:r>
    </w:p>
    <w:p w:rsidR="00C40406" w:rsidRPr="00C40406" w:rsidRDefault="00C40406" w:rsidP="00C40406">
      <w:pPr>
        <w:widowControl/>
        <w:shd w:val="clear" w:color="auto" w:fill="FFFFFF"/>
        <w:autoSpaceDE/>
        <w:autoSpaceDN/>
        <w:spacing w:after="150" w:line="330" w:lineRule="atLeast"/>
        <w:rPr>
          <w:rFonts w:ascii="GoogleSans-Medium" w:eastAsia="Times New Roman" w:hAnsi="GoogleSans-Medium" w:cs="Times New Roman"/>
          <w:color w:val="777777"/>
          <w:spacing w:val="15"/>
          <w:sz w:val="21"/>
          <w:szCs w:val="21"/>
          <w:lang w:val="en-GB" w:eastAsia="en-GB"/>
        </w:rPr>
      </w:pPr>
      <w:r w:rsidRPr="00C40406">
        <w:rPr>
          <w:rFonts w:ascii="GoogleSans-Medium" w:eastAsia="Times New Roman" w:hAnsi="GoogleSans-Medium" w:cs="Times New Roman"/>
          <w:color w:val="777777"/>
          <w:spacing w:val="15"/>
          <w:sz w:val="21"/>
          <w:szCs w:val="21"/>
          <w:lang w:val="en-GB" w:eastAsia="en-GB"/>
        </w:rPr>
        <w:t>Financial</w:t>
      </w:r>
    </w:p>
    <w:p w:rsidR="00C40406" w:rsidRPr="00C40406" w:rsidRDefault="00C40406" w:rsidP="00C40406">
      <w:pPr>
        <w:widowControl/>
        <w:shd w:val="clear" w:color="auto" w:fill="FFFFFF"/>
        <w:autoSpaceDE/>
        <w:autoSpaceDN/>
        <w:spacing w:after="150" w:line="330" w:lineRule="atLeast"/>
        <w:rPr>
          <w:rFonts w:ascii="GoogleSans-Medium" w:eastAsia="Times New Roman" w:hAnsi="GoogleSans-Medium" w:cs="Times New Roman"/>
          <w:color w:val="777777"/>
          <w:spacing w:val="15"/>
          <w:sz w:val="21"/>
          <w:szCs w:val="21"/>
          <w:lang w:val="en-GB" w:eastAsia="en-GB"/>
        </w:rPr>
      </w:pPr>
      <w:r w:rsidRPr="00C40406">
        <w:rPr>
          <w:rFonts w:ascii="GoogleSans-Medium" w:eastAsia="Times New Roman" w:hAnsi="GoogleSans-Medium" w:cs="Times New Roman"/>
          <w:color w:val="777777"/>
          <w:spacing w:val="15"/>
          <w:sz w:val="21"/>
          <w:szCs w:val="21"/>
          <w:lang w:val="en-GB" w:eastAsia="en-GB"/>
        </w:rPr>
        <w:t>• Ensure adherence to Business Acquisition &amp; HR Ops budgets • Ensure adherence to policies and processes</w:t>
      </w:r>
    </w:p>
    <w:p w:rsidR="00D34CD1" w:rsidRPr="00A63CB0" w:rsidRDefault="00D34CD1">
      <w:pPr>
        <w:pStyle w:val="BodyText"/>
        <w:tabs>
          <w:tab w:val="left" w:pos="967"/>
          <w:tab w:val="left" w:pos="7625"/>
        </w:tabs>
        <w:spacing w:before="7"/>
        <w:ind w:left="197"/>
        <w:rPr>
          <w:lang w:val="en-GB"/>
        </w:rPr>
      </w:pPr>
    </w:p>
    <w:sectPr w:rsidR="00D34CD1" w:rsidRPr="00A63CB0">
      <w:pgSz w:w="12240" w:h="15840"/>
      <w:pgMar w:top="460" w:right="11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oyagiKouzanFontT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ogleSans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104F5"/>
    <w:multiLevelType w:val="hybridMultilevel"/>
    <w:tmpl w:val="B03EB442"/>
    <w:lvl w:ilvl="0" w:tplc="8AD6A368">
      <w:numFmt w:val="bullet"/>
      <w:lvlText w:val="➢"/>
      <w:lvlJc w:val="left"/>
      <w:pPr>
        <w:ind w:left="468" w:hanging="314"/>
      </w:pPr>
      <w:rPr>
        <w:rFonts w:ascii="AoyagiKouzanFontT" w:eastAsia="AoyagiKouzanFontT" w:hAnsi="AoyagiKouzanFontT" w:cs="AoyagiKouzanFontT" w:hint="default"/>
        <w:w w:val="98"/>
        <w:sz w:val="24"/>
        <w:szCs w:val="24"/>
        <w:lang w:val="en-US" w:eastAsia="en-US" w:bidi="ar-SA"/>
      </w:rPr>
    </w:lvl>
    <w:lvl w:ilvl="1" w:tplc="6BB6A7A2">
      <w:numFmt w:val="bullet"/>
      <w:lvlText w:val="•"/>
      <w:lvlJc w:val="left"/>
      <w:pPr>
        <w:ind w:left="1422" w:hanging="314"/>
      </w:pPr>
      <w:rPr>
        <w:rFonts w:hint="default"/>
        <w:lang w:val="en-US" w:eastAsia="en-US" w:bidi="ar-SA"/>
      </w:rPr>
    </w:lvl>
    <w:lvl w:ilvl="2" w:tplc="9A285CFE">
      <w:numFmt w:val="bullet"/>
      <w:lvlText w:val="•"/>
      <w:lvlJc w:val="left"/>
      <w:pPr>
        <w:ind w:left="2384" w:hanging="314"/>
      </w:pPr>
      <w:rPr>
        <w:rFonts w:hint="default"/>
        <w:lang w:val="en-US" w:eastAsia="en-US" w:bidi="ar-SA"/>
      </w:rPr>
    </w:lvl>
    <w:lvl w:ilvl="3" w:tplc="DBD40352">
      <w:numFmt w:val="bullet"/>
      <w:lvlText w:val="•"/>
      <w:lvlJc w:val="left"/>
      <w:pPr>
        <w:ind w:left="3346" w:hanging="314"/>
      </w:pPr>
      <w:rPr>
        <w:rFonts w:hint="default"/>
        <w:lang w:val="en-US" w:eastAsia="en-US" w:bidi="ar-SA"/>
      </w:rPr>
    </w:lvl>
    <w:lvl w:ilvl="4" w:tplc="AA76038C">
      <w:numFmt w:val="bullet"/>
      <w:lvlText w:val="•"/>
      <w:lvlJc w:val="left"/>
      <w:pPr>
        <w:ind w:left="4308" w:hanging="314"/>
      </w:pPr>
      <w:rPr>
        <w:rFonts w:hint="default"/>
        <w:lang w:val="en-US" w:eastAsia="en-US" w:bidi="ar-SA"/>
      </w:rPr>
    </w:lvl>
    <w:lvl w:ilvl="5" w:tplc="8DECFFCA">
      <w:numFmt w:val="bullet"/>
      <w:lvlText w:val="•"/>
      <w:lvlJc w:val="left"/>
      <w:pPr>
        <w:ind w:left="5270" w:hanging="314"/>
      </w:pPr>
      <w:rPr>
        <w:rFonts w:hint="default"/>
        <w:lang w:val="en-US" w:eastAsia="en-US" w:bidi="ar-SA"/>
      </w:rPr>
    </w:lvl>
    <w:lvl w:ilvl="6" w:tplc="A8D6BB28">
      <w:numFmt w:val="bullet"/>
      <w:lvlText w:val="•"/>
      <w:lvlJc w:val="left"/>
      <w:pPr>
        <w:ind w:left="6232" w:hanging="314"/>
      </w:pPr>
      <w:rPr>
        <w:rFonts w:hint="default"/>
        <w:lang w:val="en-US" w:eastAsia="en-US" w:bidi="ar-SA"/>
      </w:rPr>
    </w:lvl>
    <w:lvl w:ilvl="7" w:tplc="9A623172">
      <w:numFmt w:val="bullet"/>
      <w:lvlText w:val="•"/>
      <w:lvlJc w:val="left"/>
      <w:pPr>
        <w:ind w:left="7194" w:hanging="314"/>
      </w:pPr>
      <w:rPr>
        <w:rFonts w:hint="default"/>
        <w:lang w:val="en-US" w:eastAsia="en-US" w:bidi="ar-SA"/>
      </w:rPr>
    </w:lvl>
    <w:lvl w:ilvl="8" w:tplc="45CCF2FC">
      <w:numFmt w:val="bullet"/>
      <w:lvlText w:val="•"/>
      <w:lvlJc w:val="left"/>
      <w:pPr>
        <w:ind w:left="8156" w:hanging="314"/>
      </w:pPr>
      <w:rPr>
        <w:rFonts w:hint="default"/>
        <w:lang w:val="en-US" w:eastAsia="en-US" w:bidi="ar-SA"/>
      </w:rPr>
    </w:lvl>
  </w:abstractNum>
  <w:abstractNum w:abstractNumId="1">
    <w:nsid w:val="1D557365"/>
    <w:multiLevelType w:val="hybridMultilevel"/>
    <w:tmpl w:val="7880464C"/>
    <w:lvl w:ilvl="0" w:tplc="2BE44AD0">
      <w:numFmt w:val="bullet"/>
      <w:lvlText w:val="➢"/>
      <w:lvlJc w:val="left"/>
      <w:pPr>
        <w:ind w:left="516" w:hanging="339"/>
      </w:pPr>
      <w:rPr>
        <w:rFonts w:ascii="FreeSerif" w:eastAsia="FreeSerif" w:hAnsi="FreeSerif" w:cs="FreeSerif" w:hint="default"/>
        <w:w w:val="105"/>
        <w:sz w:val="24"/>
        <w:szCs w:val="24"/>
        <w:lang w:val="en-US" w:eastAsia="en-US" w:bidi="ar-SA"/>
      </w:rPr>
    </w:lvl>
    <w:lvl w:ilvl="1" w:tplc="9AC04CE0">
      <w:numFmt w:val="bullet"/>
      <w:lvlText w:val="•"/>
      <w:lvlJc w:val="left"/>
      <w:pPr>
        <w:ind w:left="1476" w:hanging="339"/>
      </w:pPr>
      <w:rPr>
        <w:rFonts w:hint="default"/>
        <w:lang w:val="en-US" w:eastAsia="en-US" w:bidi="ar-SA"/>
      </w:rPr>
    </w:lvl>
    <w:lvl w:ilvl="2" w:tplc="97AC3064">
      <w:numFmt w:val="bullet"/>
      <w:lvlText w:val="•"/>
      <w:lvlJc w:val="left"/>
      <w:pPr>
        <w:ind w:left="2432" w:hanging="339"/>
      </w:pPr>
      <w:rPr>
        <w:rFonts w:hint="default"/>
        <w:lang w:val="en-US" w:eastAsia="en-US" w:bidi="ar-SA"/>
      </w:rPr>
    </w:lvl>
    <w:lvl w:ilvl="3" w:tplc="E4D0A740">
      <w:numFmt w:val="bullet"/>
      <w:lvlText w:val="•"/>
      <w:lvlJc w:val="left"/>
      <w:pPr>
        <w:ind w:left="3388" w:hanging="339"/>
      </w:pPr>
      <w:rPr>
        <w:rFonts w:hint="default"/>
        <w:lang w:val="en-US" w:eastAsia="en-US" w:bidi="ar-SA"/>
      </w:rPr>
    </w:lvl>
    <w:lvl w:ilvl="4" w:tplc="F6F6BFA4">
      <w:numFmt w:val="bullet"/>
      <w:lvlText w:val="•"/>
      <w:lvlJc w:val="left"/>
      <w:pPr>
        <w:ind w:left="4344" w:hanging="339"/>
      </w:pPr>
      <w:rPr>
        <w:rFonts w:hint="default"/>
        <w:lang w:val="en-US" w:eastAsia="en-US" w:bidi="ar-SA"/>
      </w:rPr>
    </w:lvl>
    <w:lvl w:ilvl="5" w:tplc="9618C454">
      <w:numFmt w:val="bullet"/>
      <w:lvlText w:val="•"/>
      <w:lvlJc w:val="left"/>
      <w:pPr>
        <w:ind w:left="5300" w:hanging="339"/>
      </w:pPr>
      <w:rPr>
        <w:rFonts w:hint="default"/>
        <w:lang w:val="en-US" w:eastAsia="en-US" w:bidi="ar-SA"/>
      </w:rPr>
    </w:lvl>
    <w:lvl w:ilvl="6" w:tplc="790882BA">
      <w:numFmt w:val="bullet"/>
      <w:lvlText w:val="•"/>
      <w:lvlJc w:val="left"/>
      <w:pPr>
        <w:ind w:left="6256" w:hanging="339"/>
      </w:pPr>
      <w:rPr>
        <w:rFonts w:hint="default"/>
        <w:lang w:val="en-US" w:eastAsia="en-US" w:bidi="ar-SA"/>
      </w:rPr>
    </w:lvl>
    <w:lvl w:ilvl="7" w:tplc="B12C70BC">
      <w:numFmt w:val="bullet"/>
      <w:lvlText w:val="•"/>
      <w:lvlJc w:val="left"/>
      <w:pPr>
        <w:ind w:left="7212" w:hanging="339"/>
      </w:pPr>
      <w:rPr>
        <w:rFonts w:hint="default"/>
        <w:lang w:val="en-US" w:eastAsia="en-US" w:bidi="ar-SA"/>
      </w:rPr>
    </w:lvl>
    <w:lvl w:ilvl="8" w:tplc="7368DD36">
      <w:numFmt w:val="bullet"/>
      <w:lvlText w:val="•"/>
      <w:lvlJc w:val="left"/>
      <w:pPr>
        <w:ind w:left="8168" w:hanging="339"/>
      </w:pPr>
      <w:rPr>
        <w:rFonts w:hint="default"/>
        <w:lang w:val="en-US" w:eastAsia="en-US" w:bidi="ar-SA"/>
      </w:rPr>
    </w:lvl>
  </w:abstractNum>
  <w:abstractNum w:abstractNumId="2">
    <w:nsid w:val="48A46D93"/>
    <w:multiLevelType w:val="hybridMultilevel"/>
    <w:tmpl w:val="E2346412"/>
    <w:lvl w:ilvl="0" w:tplc="6A50EDAC">
      <w:numFmt w:val="bullet"/>
      <w:lvlText w:val="➢"/>
      <w:lvlJc w:val="left"/>
      <w:pPr>
        <w:ind w:left="526" w:hanging="313"/>
      </w:pPr>
      <w:rPr>
        <w:rFonts w:ascii="AoyagiKouzanFontT" w:eastAsia="AoyagiKouzanFontT" w:hAnsi="AoyagiKouzanFontT" w:cs="AoyagiKouzanFontT" w:hint="default"/>
        <w:w w:val="98"/>
        <w:sz w:val="24"/>
        <w:szCs w:val="24"/>
        <w:lang w:val="en-US" w:eastAsia="en-US" w:bidi="ar-SA"/>
      </w:rPr>
    </w:lvl>
    <w:lvl w:ilvl="1" w:tplc="8D822702">
      <w:numFmt w:val="bullet"/>
      <w:lvlText w:val="•"/>
      <w:lvlJc w:val="left"/>
      <w:pPr>
        <w:ind w:left="1476" w:hanging="313"/>
      </w:pPr>
      <w:rPr>
        <w:rFonts w:hint="default"/>
        <w:lang w:val="en-US" w:eastAsia="en-US" w:bidi="ar-SA"/>
      </w:rPr>
    </w:lvl>
    <w:lvl w:ilvl="2" w:tplc="EEAAB3AC">
      <w:numFmt w:val="bullet"/>
      <w:lvlText w:val="•"/>
      <w:lvlJc w:val="left"/>
      <w:pPr>
        <w:ind w:left="2432" w:hanging="313"/>
      </w:pPr>
      <w:rPr>
        <w:rFonts w:hint="default"/>
        <w:lang w:val="en-US" w:eastAsia="en-US" w:bidi="ar-SA"/>
      </w:rPr>
    </w:lvl>
    <w:lvl w:ilvl="3" w:tplc="779E6A22">
      <w:numFmt w:val="bullet"/>
      <w:lvlText w:val="•"/>
      <w:lvlJc w:val="left"/>
      <w:pPr>
        <w:ind w:left="3388" w:hanging="313"/>
      </w:pPr>
      <w:rPr>
        <w:rFonts w:hint="default"/>
        <w:lang w:val="en-US" w:eastAsia="en-US" w:bidi="ar-SA"/>
      </w:rPr>
    </w:lvl>
    <w:lvl w:ilvl="4" w:tplc="2AE61D1E">
      <w:numFmt w:val="bullet"/>
      <w:lvlText w:val="•"/>
      <w:lvlJc w:val="left"/>
      <w:pPr>
        <w:ind w:left="4344" w:hanging="313"/>
      </w:pPr>
      <w:rPr>
        <w:rFonts w:hint="default"/>
        <w:lang w:val="en-US" w:eastAsia="en-US" w:bidi="ar-SA"/>
      </w:rPr>
    </w:lvl>
    <w:lvl w:ilvl="5" w:tplc="50984712">
      <w:numFmt w:val="bullet"/>
      <w:lvlText w:val="•"/>
      <w:lvlJc w:val="left"/>
      <w:pPr>
        <w:ind w:left="5300" w:hanging="313"/>
      </w:pPr>
      <w:rPr>
        <w:rFonts w:hint="default"/>
        <w:lang w:val="en-US" w:eastAsia="en-US" w:bidi="ar-SA"/>
      </w:rPr>
    </w:lvl>
    <w:lvl w:ilvl="6" w:tplc="E8F0FA1C">
      <w:numFmt w:val="bullet"/>
      <w:lvlText w:val="•"/>
      <w:lvlJc w:val="left"/>
      <w:pPr>
        <w:ind w:left="6256" w:hanging="313"/>
      </w:pPr>
      <w:rPr>
        <w:rFonts w:hint="default"/>
        <w:lang w:val="en-US" w:eastAsia="en-US" w:bidi="ar-SA"/>
      </w:rPr>
    </w:lvl>
    <w:lvl w:ilvl="7" w:tplc="CADE437E">
      <w:numFmt w:val="bullet"/>
      <w:lvlText w:val="•"/>
      <w:lvlJc w:val="left"/>
      <w:pPr>
        <w:ind w:left="7212" w:hanging="313"/>
      </w:pPr>
      <w:rPr>
        <w:rFonts w:hint="default"/>
        <w:lang w:val="en-US" w:eastAsia="en-US" w:bidi="ar-SA"/>
      </w:rPr>
    </w:lvl>
    <w:lvl w:ilvl="8" w:tplc="C1C40D1E">
      <w:numFmt w:val="bullet"/>
      <w:lvlText w:val="•"/>
      <w:lvlJc w:val="left"/>
      <w:pPr>
        <w:ind w:left="8168" w:hanging="313"/>
      </w:pPr>
      <w:rPr>
        <w:rFonts w:hint="default"/>
        <w:lang w:val="en-US" w:eastAsia="en-US" w:bidi="ar-SA"/>
      </w:rPr>
    </w:lvl>
  </w:abstractNum>
  <w:abstractNum w:abstractNumId="3">
    <w:nsid w:val="53EC5689"/>
    <w:multiLevelType w:val="hybridMultilevel"/>
    <w:tmpl w:val="3C02835C"/>
    <w:lvl w:ilvl="0" w:tplc="4670A22C">
      <w:numFmt w:val="bullet"/>
      <w:lvlText w:val="•"/>
      <w:lvlJc w:val="left"/>
      <w:pPr>
        <w:ind w:left="308" w:hanging="145"/>
      </w:pPr>
      <w:rPr>
        <w:rFonts w:ascii="Arial" w:eastAsia="Arial" w:hAnsi="Arial" w:cs="Arial" w:hint="default"/>
        <w:color w:val="1F487C"/>
        <w:w w:val="102"/>
        <w:position w:val="-1"/>
        <w:sz w:val="22"/>
        <w:szCs w:val="22"/>
        <w:lang w:val="en-US" w:eastAsia="en-US" w:bidi="ar-SA"/>
      </w:rPr>
    </w:lvl>
    <w:lvl w:ilvl="1" w:tplc="F3C44A58">
      <w:numFmt w:val="bullet"/>
      <w:lvlText w:val="•"/>
      <w:lvlJc w:val="left"/>
      <w:pPr>
        <w:ind w:left="300" w:hanging="145"/>
      </w:pPr>
      <w:rPr>
        <w:rFonts w:hint="default"/>
        <w:lang w:val="en-US" w:eastAsia="en-US" w:bidi="ar-SA"/>
      </w:rPr>
    </w:lvl>
    <w:lvl w:ilvl="2" w:tplc="5EC4DE7A">
      <w:numFmt w:val="bullet"/>
      <w:lvlText w:val="•"/>
      <w:lvlJc w:val="left"/>
      <w:pPr>
        <w:ind w:left="1039" w:hanging="145"/>
      </w:pPr>
      <w:rPr>
        <w:rFonts w:hint="default"/>
        <w:lang w:val="en-US" w:eastAsia="en-US" w:bidi="ar-SA"/>
      </w:rPr>
    </w:lvl>
    <w:lvl w:ilvl="3" w:tplc="888CE9DA">
      <w:numFmt w:val="bullet"/>
      <w:lvlText w:val="•"/>
      <w:lvlJc w:val="left"/>
      <w:pPr>
        <w:ind w:left="1779" w:hanging="145"/>
      </w:pPr>
      <w:rPr>
        <w:rFonts w:hint="default"/>
        <w:lang w:val="en-US" w:eastAsia="en-US" w:bidi="ar-SA"/>
      </w:rPr>
    </w:lvl>
    <w:lvl w:ilvl="4" w:tplc="07C0ACD6">
      <w:numFmt w:val="bullet"/>
      <w:lvlText w:val="•"/>
      <w:lvlJc w:val="left"/>
      <w:pPr>
        <w:ind w:left="2518" w:hanging="145"/>
      </w:pPr>
      <w:rPr>
        <w:rFonts w:hint="default"/>
        <w:lang w:val="en-US" w:eastAsia="en-US" w:bidi="ar-SA"/>
      </w:rPr>
    </w:lvl>
    <w:lvl w:ilvl="5" w:tplc="2E8C2DCA">
      <w:numFmt w:val="bullet"/>
      <w:lvlText w:val="•"/>
      <w:lvlJc w:val="left"/>
      <w:pPr>
        <w:ind w:left="3258" w:hanging="145"/>
      </w:pPr>
      <w:rPr>
        <w:rFonts w:hint="default"/>
        <w:lang w:val="en-US" w:eastAsia="en-US" w:bidi="ar-SA"/>
      </w:rPr>
    </w:lvl>
    <w:lvl w:ilvl="6" w:tplc="FAE0EFD4">
      <w:numFmt w:val="bullet"/>
      <w:lvlText w:val="•"/>
      <w:lvlJc w:val="left"/>
      <w:pPr>
        <w:ind w:left="3998" w:hanging="145"/>
      </w:pPr>
      <w:rPr>
        <w:rFonts w:hint="default"/>
        <w:lang w:val="en-US" w:eastAsia="en-US" w:bidi="ar-SA"/>
      </w:rPr>
    </w:lvl>
    <w:lvl w:ilvl="7" w:tplc="1B2A732A">
      <w:numFmt w:val="bullet"/>
      <w:lvlText w:val="•"/>
      <w:lvlJc w:val="left"/>
      <w:pPr>
        <w:ind w:left="4737" w:hanging="145"/>
      </w:pPr>
      <w:rPr>
        <w:rFonts w:hint="default"/>
        <w:lang w:val="en-US" w:eastAsia="en-US" w:bidi="ar-SA"/>
      </w:rPr>
    </w:lvl>
    <w:lvl w:ilvl="8" w:tplc="73A6436C">
      <w:numFmt w:val="bullet"/>
      <w:lvlText w:val="•"/>
      <w:lvlJc w:val="left"/>
      <w:pPr>
        <w:ind w:left="5477" w:hanging="145"/>
      </w:pPr>
      <w:rPr>
        <w:rFonts w:hint="default"/>
        <w:lang w:val="en-US" w:eastAsia="en-US" w:bidi="ar-SA"/>
      </w:rPr>
    </w:lvl>
  </w:abstractNum>
  <w:abstractNum w:abstractNumId="4">
    <w:nsid w:val="60B12343"/>
    <w:multiLevelType w:val="hybridMultilevel"/>
    <w:tmpl w:val="E782EBD0"/>
    <w:lvl w:ilvl="0" w:tplc="75CA4A4E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4E4CB90">
      <w:numFmt w:val="bullet"/>
      <w:lvlText w:val=""/>
      <w:lvlJc w:val="left"/>
      <w:pPr>
        <w:ind w:left="119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D8503492">
      <w:numFmt w:val="bullet"/>
      <w:lvlText w:val="•"/>
      <w:lvlJc w:val="left"/>
      <w:pPr>
        <w:ind w:left="2314" w:hanging="361"/>
      </w:pPr>
      <w:rPr>
        <w:rFonts w:hint="default"/>
        <w:lang w:val="en-US" w:eastAsia="en-US" w:bidi="ar-SA"/>
      </w:rPr>
    </w:lvl>
    <w:lvl w:ilvl="3" w:tplc="13B216E0">
      <w:numFmt w:val="bullet"/>
      <w:lvlText w:val="•"/>
      <w:lvlJc w:val="left"/>
      <w:pPr>
        <w:ind w:left="3428" w:hanging="361"/>
      </w:pPr>
      <w:rPr>
        <w:rFonts w:hint="default"/>
        <w:lang w:val="en-US" w:eastAsia="en-US" w:bidi="ar-SA"/>
      </w:rPr>
    </w:lvl>
    <w:lvl w:ilvl="4" w:tplc="DE668CFA">
      <w:numFmt w:val="bullet"/>
      <w:lvlText w:val="•"/>
      <w:lvlJc w:val="left"/>
      <w:pPr>
        <w:ind w:left="4542" w:hanging="361"/>
      </w:pPr>
      <w:rPr>
        <w:rFonts w:hint="default"/>
        <w:lang w:val="en-US" w:eastAsia="en-US" w:bidi="ar-SA"/>
      </w:rPr>
    </w:lvl>
    <w:lvl w:ilvl="5" w:tplc="F0A8EB96">
      <w:numFmt w:val="bullet"/>
      <w:lvlText w:val="•"/>
      <w:lvlJc w:val="left"/>
      <w:pPr>
        <w:ind w:left="5656" w:hanging="361"/>
      </w:pPr>
      <w:rPr>
        <w:rFonts w:hint="default"/>
        <w:lang w:val="en-US" w:eastAsia="en-US" w:bidi="ar-SA"/>
      </w:rPr>
    </w:lvl>
    <w:lvl w:ilvl="6" w:tplc="77B6EB2C">
      <w:numFmt w:val="bullet"/>
      <w:lvlText w:val="•"/>
      <w:lvlJc w:val="left"/>
      <w:pPr>
        <w:ind w:left="6770" w:hanging="361"/>
      </w:pPr>
      <w:rPr>
        <w:rFonts w:hint="default"/>
        <w:lang w:val="en-US" w:eastAsia="en-US" w:bidi="ar-SA"/>
      </w:rPr>
    </w:lvl>
    <w:lvl w:ilvl="7" w:tplc="81D68B72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  <w:lvl w:ilvl="8" w:tplc="0A6E881E">
      <w:numFmt w:val="bullet"/>
      <w:lvlText w:val="•"/>
      <w:lvlJc w:val="left"/>
      <w:pPr>
        <w:ind w:left="8998" w:hanging="361"/>
      </w:pPr>
      <w:rPr>
        <w:rFonts w:hint="default"/>
        <w:lang w:val="en-US" w:eastAsia="en-US" w:bidi="ar-SA"/>
      </w:rPr>
    </w:lvl>
  </w:abstractNum>
  <w:abstractNum w:abstractNumId="5">
    <w:nsid w:val="65275227"/>
    <w:multiLevelType w:val="hybridMultilevel"/>
    <w:tmpl w:val="E77054F0"/>
    <w:lvl w:ilvl="0" w:tplc="94FC01AE">
      <w:numFmt w:val="bullet"/>
      <w:lvlText w:val="➢"/>
      <w:lvlJc w:val="left"/>
      <w:pPr>
        <w:ind w:left="816" w:hanging="338"/>
      </w:pPr>
      <w:rPr>
        <w:rFonts w:ascii="FreeSerif" w:eastAsia="FreeSerif" w:hAnsi="FreeSerif" w:cs="FreeSerif" w:hint="default"/>
        <w:w w:val="107"/>
        <w:sz w:val="20"/>
        <w:szCs w:val="20"/>
        <w:lang w:val="en-US" w:eastAsia="en-US" w:bidi="ar-SA"/>
      </w:rPr>
    </w:lvl>
    <w:lvl w:ilvl="1" w:tplc="C2CCA278">
      <w:numFmt w:val="bullet"/>
      <w:lvlText w:val="•"/>
      <w:lvlJc w:val="left"/>
      <w:pPr>
        <w:ind w:left="1746" w:hanging="338"/>
      </w:pPr>
      <w:rPr>
        <w:rFonts w:hint="default"/>
        <w:lang w:val="en-US" w:eastAsia="en-US" w:bidi="ar-SA"/>
      </w:rPr>
    </w:lvl>
    <w:lvl w:ilvl="2" w:tplc="72C21A36">
      <w:numFmt w:val="bullet"/>
      <w:lvlText w:val="•"/>
      <w:lvlJc w:val="left"/>
      <w:pPr>
        <w:ind w:left="2672" w:hanging="338"/>
      </w:pPr>
      <w:rPr>
        <w:rFonts w:hint="default"/>
        <w:lang w:val="en-US" w:eastAsia="en-US" w:bidi="ar-SA"/>
      </w:rPr>
    </w:lvl>
    <w:lvl w:ilvl="3" w:tplc="E256B07A">
      <w:numFmt w:val="bullet"/>
      <w:lvlText w:val="•"/>
      <w:lvlJc w:val="left"/>
      <w:pPr>
        <w:ind w:left="3598" w:hanging="338"/>
      </w:pPr>
      <w:rPr>
        <w:rFonts w:hint="default"/>
        <w:lang w:val="en-US" w:eastAsia="en-US" w:bidi="ar-SA"/>
      </w:rPr>
    </w:lvl>
    <w:lvl w:ilvl="4" w:tplc="C79C3EF2">
      <w:numFmt w:val="bullet"/>
      <w:lvlText w:val="•"/>
      <w:lvlJc w:val="left"/>
      <w:pPr>
        <w:ind w:left="4524" w:hanging="338"/>
      </w:pPr>
      <w:rPr>
        <w:rFonts w:hint="default"/>
        <w:lang w:val="en-US" w:eastAsia="en-US" w:bidi="ar-SA"/>
      </w:rPr>
    </w:lvl>
    <w:lvl w:ilvl="5" w:tplc="2A8A77A2">
      <w:numFmt w:val="bullet"/>
      <w:lvlText w:val="•"/>
      <w:lvlJc w:val="left"/>
      <w:pPr>
        <w:ind w:left="5450" w:hanging="338"/>
      </w:pPr>
      <w:rPr>
        <w:rFonts w:hint="default"/>
        <w:lang w:val="en-US" w:eastAsia="en-US" w:bidi="ar-SA"/>
      </w:rPr>
    </w:lvl>
    <w:lvl w:ilvl="6" w:tplc="000293D6">
      <w:numFmt w:val="bullet"/>
      <w:lvlText w:val="•"/>
      <w:lvlJc w:val="left"/>
      <w:pPr>
        <w:ind w:left="6376" w:hanging="338"/>
      </w:pPr>
      <w:rPr>
        <w:rFonts w:hint="default"/>
        <w:lang w:val="en-US" w:eastAsia="en-US" w:bidi="ar-SA"/>
      </w:rPr>
    </w:lvl>
    <w:lvl w:ilvl="7" w:tplc="F1FE5882">
      <w:numFmt w:val="bullet"/>
      <w:lvlText w:val="•"/>
      <w:lvlJc w:val="left"/>
      <w:pPr>
        <w:ind w:left="7302" w:hanging="338"/>
      </w:pPr>
      <w:rPr>
        <w:rFonts w:hint="default"/>
        <w:lang w:val="en-US" w:eastAsia="en-US" w:bidi="ar-SA"/>
      </w:rPr>
    </w:lvl>
    <w:lvl w:ilvl="8" w:tplc="F574E33A">
      <w:numFmt w:val="bullet"/>
      <w:lvlText w:val="•"/>
      <w:lvlJc w:val="left"/>
      <w:pPr>
        <w:ind w:left="8228" w:hanging="338"/>
      </w:pPr>
      <w:rPr>
        <w:rFonts w:hint="default"/>
        <w:lang w:val="en-US" w:eastAsia="en-US" w:bidi="ar-SA"/>
      </w:rPr>
    </w:lvl>
  </w:abstractNum>
  <w:abstractNum w:abstractNumId="6">
    <w:nsid w:val="699713EC"/>
    <w:multiLevelType w:val="hybridMultilevel"/>
    <w:tmpl w:val="D95E7A22"/>
    <w:lvl w:ilvl="0" w:tplc="2552FDCC">
      <w:numFmt w:val="bullet"/>
      <w:lvlText w:val="➢"/>
      <w:lvlJc w:val="left"/>
      <w:pPr>
        <w:ind w:left="478" w:hanging="301"/>
      </w:pPr>
      <w:rPr>
        <w:rFonts w:ascii="FreeSerif" w:eastAsia="FreeSerif" w:hAnsi="FreeSerif" w:cs="FreeSerif" w:hint="default"/>
        <w:w w:val="105"/>
        <w:sz w:val="24"/>
        <w:szCs w:val="24"/>
        <w:lang w:val="en-US" w:eastAsia="en-US" w:bidi="ar-SA"/>
      </w:rPr>
    </w:lvl>
    <w:lvl w:ilvl="1" w:tplc="3D0A34E4">
      <w:numFmt w:val="bullet"/>
      <w:lvlText w:val="•"/>
      <w:lvlJc w:val="left"/>
      <w:pPr>
        <w:ind w:left="1440" w:hanging="301"/>
      </w:pPr>
      <w:rPr>
        <w:rFonts w:hint="default"/>
        <w:lang w:val="en-US" w:eastAsia="en-US" w:bidi="ar-SA"/>
      </w:rPr>
    </w:lvl>
    <w:lvl w:ilvl="2" w:tplc="666246DA">
      <w:numFmt w:val="bullet"/>
      <w:lvlText w:val="•"/>
      <w:lvlJc w:val="left"/>
      <w:pPr>
        <w:ind w:left="2400" w:hanging="301"/>
      </w:pPr>
      <w:rPr>
        <w:rFonts w:hint="default"/>
        <w:lang w:val="en-US" w:eastAsia="en-US" w:bidi="ar-SA"/>
      </w:rPr>
    </w:lvl>
    <w:lvl w:ilvl="3" w:tplc="A7EEE002">
      <w:numFmt w:val="bullet"/>
      <w:lvlText w:val="•"/>
      <w:lvlJc w:val="left"/>
      <w:pPr>
        <w:ind w:left="3360" w:hanging="301"/>
      </w:pPr>
      <w:rPr>
        <w:rFonts w:hint="default"/>
        <w:lang w:val="en-US" w:eastAsia="en-US" w:bidi="ar-SA"/>
      </w:rPr>
    </w:lvl>
    <w:lvl w:ilvl="4" w:tplc="3CB079AA">
      <w:numFmt w:val="bullet"/>
      <w:lvlText w:val="•"/>
      <w:lvlJc w:val="left"/>
      <w:pPr>
        <w:ind w:left="4320" w:hanging="301"/>
      </w:pPr>
      <w:rPr>
        <w:rFonts w:hint="default"/>
        <w:lang w:val="en-US" w:eastAsia="en-US" w:bidi="ar-SA"/>
      </w:rPr>
    </w:lvl>
    <w:lvl w:ilvl="5" w:tplc="0944CDE2">
      <w:numFmt w:val="bullet"/>
      <w:lvlText w:val="•"/>
      <w:lvlJc w:val="left"/>
      <w:pPr>
        <w:ind w:left="5280" w:hanging="301"/>
      </w:pPr>
      <w:rPr>
        <w:rFonts w:hint="default"/>
        <w:lang w:val="en-US" w:eastAsia="en-US" w:bidi="ar-SA"/>
      </w:rPr>
    </w:lvl>
    <w:lvl w:ilvl="6" w:tplc="FEB05084">
      <w:numFmt w:val="bullet"/>
      <w:lvlText w:val="•"/>
      <w:lvlJc w:val="left"/>
      <w:pPr>
        <w:ind w:left="6240" w:hanging="301"/>
      </w:pPr>
      <w:rPr>
        <w:rFonts w:hint="default"/>
        <w:lang w:val="en-US" w:eastAsia="en-US" w:bidi="ar-SA"/>
      </w:rPr>
    </w:lvl>
    <w:lvl w:ilvl="7" w:tplc="5F582FAC">
      <w:numFmt w:val="bullet"/>
      <w:lvlText w:val="•"/>
      <w:lvlJc w:val="left"/>
      <w:pPr>
        <w:ind w:left="7200" w:hanging="301"/>
      </w:pPr>
      <w:rPr>
        <w:rFonts w:hint="default"/>
        <w:lang w:val="en-US" w:eastAsia="en-US" w:bidi="ar-SA"/>
      </w:rPr>
    </w:lvl>
    <w:lvl w:ilvl="8" w:tplc="39446706">
      <w:numFmt w:val="bullet"/>
      <w:lvlText w:val="•"/>
      <w:lvlJc w:val="left"/>
      <w:pPr>
        <w:ind w:left="8160" w:hanging="301"/>
      </w:pPr>
      <w:rPr>
        <w:rFonts w:hint="default"/>
        <w:lang w:val="en-US" w:eastAsia="en-US" w:bidi="ar-SA"/>
      </w:rPr>
    </w:lvl>
  </w:abstractNum>
  <w:abstractNum w:abstractNumId="7">
    <w:nsid w:val="7EF8435F"/>
    <w:multiLevelType w:val="multilevel"/>
    <w:tmpl w:val="CE426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D1"/>
    <w:rsid w:val="00204198"/>
    <w:rsid w:val="003B10CF"/>
    <w:rsid w:val="003E2A18"/>
    <w:rsid w:val="00485DAF"/>
    <w:rsid w:val="004B2550"/>
    <w:rsid w:val="00641631"/>
    <w:rsid w:val="006D0197"/>
    <w:rsid w:val="0072402D"/>
    <w:rsid w:val="008920E3"/>
    <w:rsid w:val="008B7C74"/>
    <w:rsid w:val="009120C3"/>
    <w:rsid w:val="0091693B"/>
    <w:rsid w:val="00A63CB0"/>
    <w:rsid w:val="00BA3DDB"/>
    <w:rsid w:val="00C01B59"/>
    <w:rsid w:val="00C40406"/>
    <w:rsid w:val="00C750F1"/>
    <w:rsid w:val="00D3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19A40-75A7-4A9F-8102-B672AD6C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8"/>
      <w:ind w:left="140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70" w:hanging="33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E2A18"/>
    <w:rPr>
      <w:color w:val="0000FF" w:themeColor="hyperlink"/>
      <w:u w:val="single"/>
    </w:rPr>
  </w:style>
  <w:style w:type="paragraph" w:styleId="TOC2">
    <w:name w:val="toc 2"/>
    <w:basedOn w:val="Normal"/>
    <w:uiPriority w:val="1"/>
    <w:qFormat/>
    <w:rsid w:val="003E2A18"/>
    <w:pPr>
      <w:spacing w:before="616"/>
      <w:ind w:left="11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B7C7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B7C74"/>
    <w:pPr>
      <w:spacing w:after="100"/>
      <w:ind w:left="660"/>
    </w:pPr>
  </w:style>
  <w:style w:type="paragraph" w:styleId="NoSpacing">
    <w:name w:val="No Spacing"/>
    <w:uiPriority w:val="1"/>
    <w:qFormat/>
    <w:rsid w:val="008B7C74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C404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330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9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A4A4A4"/>
                <w:right w:val="none" w:sz="0" w:space="0" w:color="auto"/>
              </w:divBdr>
            </w:div>
            <w:div w:id="17154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NaveenKumarM.docx</vt:lpstr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NaveenKumarM.docx</dc:title>
  <dc:creator>Admin</dc:creator>
  <cp:lastModifiedBy>vis-D-Ajit-8001368</cp:lastModifiedBy>
  <cp:revision>6</cp:revision>
  <dcterms:created xsi:type="dcterms:W3CDTF">2021-07-28T06:07:00Z</dcterms:created>
  <dcterms:modified xsi:type="dcterms:W3CDTF">2021-08-27T09:25:00Z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LastSaved">
    <vt:filetime>2021-06-25T00:00:00Z</vt:filetime>
  </property>
</Properties>
</file>